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3F" w:rsidRDefault="00041C3F" w:rsidP="00041C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041C3F" w:rsidRDefault="00041C3F" w:rsidP="00041C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акучет</w:t>
      </w:r>
      <w:proofErr w:type="spellEnd"/>
    </w:p>
    <w:p w:rsidR="00041C3F" w:rsidRDefault="00041C3F" w:rsidP="00041C3F">
      <w:pPr>
        <w:jc w:val="center"/>
        <w:rPr>
          <w:sz w:val="32"/>
          <w:szCs w:val="32"/>
        </w:rPr>
      </w:pPr>
    </w:p>
    <w:p w:rsidR="00041C3F" w:rsidRDefault="00041C3F" w:rsidP="00041C3F">
      <w:pPr>
        <w:jc w:val="center"/>
        <w:rPr>
          <w:sz w:val="32"/>
          <w:szCs w:val="32"/>
        </w:rPr>
      </w:pPr>
    </w:p>
    <w:p w:rsidR="00041C3F" w:rsidRDefault="00041C3F" w:rsidP="00041C3F">
      <w:pPr>
        <w:jc w:val="center"/>
        <w:rPr>
          <w:sz w:val="32"/>
          <w:szCs w:val="32"/>
        </w:rPr>
      </w:pPr>
    </w:p>
    <w:p w:rsidR="00041C3F" w:rsidRDefault="00041C3F" w:rsidP="00041C3F">
      <w:pPr>
        <w:jc w:val="center"/>
        <w:rPr>
          <w:sz w:val="32"/>
          <w:szCs w:val="32"/>
        </w:rPr>
      </w:pPr>
    </w:p>
    <w:p w:rsidR="00041C3F" w:rsidRDefault="00041C3F" w:rsidP="0004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Спортивное развлечение «Мой веселый, звонкий мяч»</w:t>
      </w: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младшая 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младшая группа</w:t>
      </w: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41C3F" w:rsidRDefault="00041C3F" w:rsidP="00041C3F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41C3F" w:rsidRDefault="00041C3F" w:rsidP="00041C3F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41C3F" w:rsidRDefault="00041C3F" w:rsidP="00041C3F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физической культуре:</w:t>
      </w:r>
    </w:p>
    <w:p w:rsidR="00041C3F" w:rsidRDefault="00041C3F" w:rsidP="00041C3F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041C3F" w:rsidRDefault="00041C3F" w:rsidP="00041C3F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041C3F" w:rsidRDefault="00041C3F" w:rsidP="00041C3F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041C3F" w:rsidRDefault="00041C3F" w:rsidP="00041C3F">
      <w:pPr>
        <w:spacing w:after="0" w:line="240" w:lineRule="auto"/>
        <w:jc w:val="center"/>
        <w:rPr>
          <w:b/>
          <w:sz w:val="28"/>
          <w:szCs w:val="28"/>
        </w:rPr>
      </w:pPr>
    </w:p>
    <w:p w:rsidR="00041C3F" w:rsidRDefault="00041C3F" w:rsidP="00041C3F">
      <w:pPr>
        <w:spacing w:after="0" w:line="240" w:lineRule="auto"/>
        <w:jc w:val="center"/>
        <w:rPr>
          <w:b/>
          <w:sz w:val="28"/>
          <w:szCs w:val="28"/>
        </w:rPr>
      </w:pPr>
    </w:p>
    <w:p w:rsidR="00041C3F" w:rsidRDefault="00041C3F" w:rsidP="00041C3F">
      <w:pPr>
        <w:spacing w:after="0" w:line="240" w:lineRule="auto"/>
        <w:jc w:val="center"/>
        <w:rPr>
          <w:b/>
          <w:sz w:val="28"/>
          <w:szCs w:val="28"/>
        </w:rPr>
      </w:pPr>
    </w:p>
    <w:p w:rsidR="00041C3F" w:rsidRDefault="00041C3F" w:rsidP="00041C3F">
      <w:pPr>
        <w:spacing w:after="0" w:line="240" w:lineRule="auto"/>
        <w:jc w:val="center"/>
        <w:rPr>
          <w:b/>
          <w:sz w:val="28"/>
          <w:szCs w:val="28"/>
        </w:rPr>
      </w:pPr>
    </w:p>
    <w:p w:rsidR="00041C3F" w:rsidRDefault="00041C3F" w:rsidP="0004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2019год.</w:t>
      </w:r>
    </w:p>
    <w:p w:rsidR="00BE4580" w:rsidRDefault="00BE4580" w:rsidP="00BE45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Спортивное развле</w:t>
      </w:r>
      <w:r w:rsidRPr="0036001B">
        <w:rPr>
          <w:rFonts w:ascii="Times New Roman" w:eastAsia="Times New Roman" w:hAnsi="Times New Roman" w:cs="Times New Roman"/>
          <w:kern w:val="36"/>
          <w:sz w:val="28"/>
          <w:szCs w:val="28"/>
        </w:rPr>
        <w:t>чение для детей младшей группы -</w:t>
      </w:r>
      <w:r w:rsidRPr="00BE458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«Мой весёлый звонкий мяч»</w:t>
      </w:r>
      <w:r w:rsidR="00C51DE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51DE8" w:rsidRPr="00C51DE8" w:rsidRDefault="00C51DE8" w:rsidP="00C51DE8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C51D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развлечения</w:t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: Доставлять детям удовольствие при выполнении физических упражнений с мячами.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Развивать ловкость, быстроту, координацию движений при прокатывании мяча.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2. Закреплять умение бросать мяч вперед и бежать за ним.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Воспитывать доброжелательное отношение друг к другу в </w:t>
      </w:r>
      <w:proofErr w:type="gramStart"/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</w:t>
      </w:r>
      <w:proofErr w:type="gramEnd"/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</w:t>
      </w:r>
    </w:p>
    <w:p w:rsidR="00BE4580" w:rsidRPr="00BE4580" w:rsidRDefault="00BE4580" w:rsidP="00BE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BE45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E4580">
        <w:rPr>
          <w:rFonts w:ascii="Times New Roman" w:eastAsia="Times New Roman" w:hAnsi="Times New Roman" w:cs="Times New Roman"/>
          <w:sz w:val="28"/>
          <w:szCs w:val="28"/>
        </w:rPr>
        <w:t xml:space="preserve"> Мячики по количес</w:t>
      </w:r>
      <w:r w:rsidR="0036001B">
        <w:rPr>
          <w:rFonts w:ascii="Times New Roman" w:eastAsia="Times New Roman" w:hAnsi="Times New Roman" w:cs="Times New Roman"/>
          <w:sz w:val="28"/>
          <w:szCs w:val="28"/>
        </w:rPr>
        <w:t>тву детей; обруч; корзина; мягкие дуги</w:t>
      </w:r>
      <w:r w:rsidRPr="00BE4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580" w:rsidRDefault="00BE4580" w:rsidP="00BE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b/>
          <w:sz w:val="28"/>
          <w:szCs w:val="28"/>
        </w:rPr>
        <w:t>Ход </w:t>
      </w:r>
      <w:hyperlink r:id="rId4" w:tgtFrame="_blank" w:history="1">
        <w:r w:rsidRPr="0036001B">
          <w:rPr>
            <w:rFonts w:ascii="Times New Roman" w:eastAsia="Times New Roman" w:hAnsi="Times New Roman" w:cs="Times New Roman"/>
            <w:b/>
            <w:sz w:val="28"/>
            <w:szCs w:val="28"/>
          </w:rPr>
          <w:t>спортивного развлечения для детей</w:t>
        </w:r>
      </w:hyperlink>
      <w:r w:rsidRPr="0036001B">
        <w:rPr>
          <w:rFonts w:ascii="Times New Roman" w:eastAsia="Times New Roman" w:hAnsi="Times New Roman" w:cs="Times New Roman"/>
          <w:b/>
          <w:sz w:val="28"/>
          <w:szCs w:val="28"/>
        </w:rPr>
        <w:t> младшей группы:</w:t>
      </w:r>
    </w:p>
    <w:p w:rsidR="00C51DE8" w:rsidRDefault="00C51DE8" w:rsidP="00BE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E8" w:rsidRPr="00C51DE8" w:rsidRDefault="00C51DE8" w:rsidP="00BE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1DE8">
        <w:rPr>
          <w:rFonts w:ascii="Times New Roman" w:eastAsia="Times New Roman" w:hAnsi="Times New Roman" w:cs="Times New Roman"/>
          <w:i/>
          <w:sz w:val="28"/>
          <w:szCs w:val="28"/>
        </w:rPr>
        <w:t>(Детей встречает мячик)</w:t>
      </w:r>
    </w:p>
    <w:p w:rsidR="00C51DE8" w:rsidRDefault="00C51DE8" w:rsidP="00C51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посмотрите, кто вас сегодня встречает </w:t>
      </w:r>
    </w:p>
    <w:p w:rsidR="00C51DE8" w:rsidRDefault="00C51DE8" w:rsidP="00C51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D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мяч)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Он лежать совсем не хочет,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бросишь, он подскочит,</w:t>
      </w:r>
    </w:p>
    <w:p w:rsidR="00C51DE8" w:rsidRDefault="00C51DE8" w:rsidP="00C51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D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(бросает мяч)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Бросишь вновь – пойдет он вскачь,</w:t>
      </w:r>
    </w:p>
    <w:p w:rsidR="00C51DE8" w:rsidRPr="00C51DE8" w:rsidRDefault="00C51DE8" w:rsidP="00C51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D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(показ)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 - это мяч!</w:t>
      </w:r>
      <w:r w:rsidRPr="00C51DE8">
        <w:rPr>
          <w:rFonts w:ascii="Times New Roman" w:hAnsi="Times New Roman" w:cs="Times New Roman"/>
          <w:sz w:val="28"/>
          <w:szCs w:val="28"/>
        </w:rPr>
        <w:br/>
      </w:r>
      <w:r w:rsidRPr="00C51DE8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в гости к мячикам!</w:t>
      </w:r>
    </w:p>
    <w:p w:rsidR="0036001B" w:rsidRDefault="0036001B" w:rsidP="00C51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01B" w:rsidRDefault="0036001B" w:rsidP="00C51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4580" w:rsidRPr="00BE4580" w:rsidRDefault="00BE4580" w:rsidP="00C51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Мы сегодня с малышами</w:t>
      </w:r>
    </w:p>
    <w:p w:rsid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Будем весело играть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Мячики пришли к нам в гости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Будем дружно их катать!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sz w:val="28"/>
          <w:szCs w:val="28"/>
        </w:rPr>
        <w:t>В домик свой</w:t>
      </w:r>
      <w:proofErr w:type="gramStart"/>
      <w:r w:rsidRPr="003600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001B">
        <w:rPr>
          <w:rFonts w:ascii="Times New Roman" w:eastAsia="Times New Roman" w:hAnsi="Times New Roman" w:cs="Times New Roman"/>
          <w:sz w:val="28"/>
          <w:szCs w:val="28"/>
        </w:rPr>
        <w:t xml:space="preserve"> мы все садимся</w:t>
      </w:r>
    </w:p>
    <w:p w:rsidR="00BE4580" w:rsidRPr="0036001B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мячикам </w:t>
      </w:r>
      <w:r w:rsidR="00BE4580" w:rsidRPr="0036001B">
        <w:rPr>
          <w:rFonts w:ascii="Times New Roman" w:eastAsia="Times New Roman" w:hAnsi="Times New Roman" w:cs="Times New Roman"/>
          <w:sz w:val="28"/>
          <w:szCs w:val="28"/>
        </w:rPr>
        <w:t xml:space="preserve"> по резвимся.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(прокатывание мяча друг друга)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Мячики разные и жёлтые и красные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Маленькие, большие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Мячики цветные!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lastRenderedPageBreak/>
        <w:t>Все к корзинке подбегайте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Мячики доставайте!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600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з корзины  достают мячи</w:t>
      </w:r>
      <w:r w:rsidRPr="00BE458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E4580" w:rsidRPr="0036001B" w:rsidRDefault="0036001B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36001B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BE4580" w:rsidRPr="0036001B">
        <w:rPr>
          <w:rFonts w:ascii="Times New Roman" w:eastAsia="Times New Roman" w:hAnsi="Times New Roman" w:cs="Times New Roman"/>
          <w:sz w:val="28"/>
          <w:szCs w:val="28"/>
        </w:rPr>
        <w:t xml:space="preserve"> малыши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sz w:val="28"/>
          <w:szCs w:val="28"/>
        </w:rPr>
        <w:t>Мяч в корзинку положи.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6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580">
        <w:rPr>
          <w:rFonts w:ascii="Times New Roman" w:eastAsia="Times New Roman" w:hAnsi="Times New Roman" w:cs="Times New Roman"/>
          <w:sz w:val="28"/>
          <w:szCs w:val="28"/>
        </w:rPr>
        <w:t>послушные мячики катятся по дорожке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 xml:space="preserve">Их догоняют </w:t>
      </w:r>
      <w:r w:rsidRPr="0036001B">
        <w:rPr>
          <w:rFonts w:ascii="Times New Roman" w:eastAsia="Times New Roman" w:hAnsi="Times New Roman" w:cs="Times New Roman"/>
          <w:sz w:val="28"/>
          <w:szCs w:val="28"/>
        </w:rPr>
        <w:t xml:space="preserve">маленькие </w:t>
      </w:r>
      <w:r w:rsidRPr="00BE4580">
        <w:rPr>
          <w:rFonts w:ascii="Times New Roman" w:eastAsia="Times New Roman" w:hAnsi="Times New Roman" w:cs="Times New Roman"/>
          <w:sz w:val="28"/>
          <w:szCs w:val="28"/>
        </w:rPr>
        <w:t>ножки!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i/>
          <w:sz w:val="28"/>
          <w:szCs w:val="28"/>
        </w:rPr>
        <w:t>( Игра повторяется 2-3 раза)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Прыгал мячик и скакал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sz w:val="28"/>
          <w:szCs w:val="28"/>
        </w:rPr>
        <w:t>С детками весело играл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С горки весело скатился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И в воротах очутился!</w:t>
      </w:r>
    </w:p>
    <w:p w:rsid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Забей мяч в ворота)</w:t>
      </w:r>
    </w:p>
    <w:p w:rsidR="00E20943" w:rsidRPr="00E20943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943">
        <w:rPr>
          <w:rFonts w:ascii="Times New Roman" w:eastAsia="Times New Roman" w:hAnsi="Times New Roman" w:cs="Times New Roman"/>
          <w:sz w:val="28"/>
          <w:szCs w:val="28"/>
        </w:rPr>
        <w:t>Мячик ловко покатился</w:t>
      </w:r>
    </w:p>
    <w:p w:rsidR="00E20943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09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20943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E20943">
        <w:rPr>
          <w:rFonts w:ascii="Times New Roman" w:eastAsia="Times New Roman" w:hAnsi="Times New Roman" w:cs="Times New Roman"/>
          <w:sz w:val="28"/>
          <w:szCs w:val="28"/>
        </w:rPr>
        <w:t xml:space="preserve"> домишка закатился</w:t>
      </w:r>
    </w:p>
    <w:p w:rsidR="00E20943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Озорные малыши </w:t>
      </w:r>
    </w:p>
    <w:p w:rsidR="00E20943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домик поспеши</w:t>
      </w:r>
    </w:p>
    <w:p w:rsidR="00E20943" w:rsidRPr="00E20943" w:rsidRDefault="00E20943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943">
        <w:rPr>
          <w:rFonts w:ascii="Times New Roman" w:eastAsia="Times New Roman" w:hAnsi="Times New Roman" w:cs="Times New Roman"/>
          <w:i/>
          <w:sz w:val="28"/>
          <w:szCs w:val="28"/>
        </w:rPr>
        <w:t>(бегут на свои домики)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Ты бросай и я бросаю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 высоко взлетает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Ты кидай, а я поймаю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весело играем!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Инструктор вместе с детьми</w:t>
      </w:r>
      <w:proofErr w:type="gramStart"/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 xml:space="preserve"> в кругу бросает каждому мяч)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 можем мы кидать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 можем мы катать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А теперь все деткам нужно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Бросить мяч о стенку дружно!</w:t>
      </w:r>
    </w:p>
    <w:p w:rsidR="00BE4580" w:rsidRPr="00BE4580" w:rsidRDefault="0036001B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( Инструктор</w:t>
      </w:r>
      <w:r w:rsidR="00BE4580" w:rsidRPr="00BE458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показывает </w:t>
      </w:r>
      <w:proofErr w:type="gramStart"/>
      <w:r w:rsidR="00BE4580" w:rsidRPr="00BE4580">
        <w:rPr>
          <w:rFonts w:ascii="Times New Roman" w:eastAsia="Times New Roman" w:hAnsi="Times New Roman" w:cs="Times New Roman"/>
          <w:i/>
          <w:sz w:val="28"/>
          <w:szCs w:val="28"/>
        </w:rPr>
        <w:t>детям</w:t>
      </w:r>
      <w:proofErr w:type="gramEnd"/>
      <w:r w:rsidR="00BE4580" w:rsidRPr="00BE4580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бросают мяч о стенк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BE4580" w:rsidRPr="00BE458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Обруч в руки я возьму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 кинуть я хочу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В обруч попадаю</w:t>
      </w:r>
    </w:p>
    <w:p w:rsidR="00BE4580" w:rsidRPr="0036001B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Мячик догоняю</w:t>
      </w:r>
      <w:r w:rsidRPr="00360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01B">
        <w:rPr>
          <w:rFonts w:ascii="Times New Roman" w:eastAsia="Times New Roman" w:hAnsi="Times New Roman" w:cs="Times New Roman"/>
          <w:i/>
          <w:sz w:val="28"/>
          <w:szCs w:val="28"/>
        </w:rPr>
        <w:t>(кидают в обруч мячики)</w:t>
      </w:r>
    </w:p>
    <w:p w:rsidR="00BE4580" w:rsidRPr="00BE4580" w:rsidRDefault="0036001B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80" w:rsidRPr="0036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4580" w:rsidRPr="00BE4580">
        <w:rPr>
          <w:rFonts w:ascii="Times New Roman" w:eastAsia="Times New Roman" w:hAnsi="Times New Roman" w:cs="Times New Roman"/>
          <w:sz w:val="28"/>
          <w:szCs w:val="28"/>
        </w:rPr>
        <w:t>ячиками мы играли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Наши мячики устали</w:t>
      </w:r>
    </w:p>
    <w:p w:rsidR="00BE4580" w:rsidRP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Спрячем мячик мы в ладошке</w:t>
      </w:r>
    </w:p>
    <w:p w:rsidR="00BE4580" w:rsidRDefault="00BE4580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4580">
        <w:rPr>
          <w:rFonts w:ascii="Times New Roman" w:eastAsia="Times New Roman" w:hAnsi="Times New Roman" w:cs="Times New Roman"/>
          <w:sz w:val="28"/>
          <w:szCs w:val="28"/>
        </w:rPr>
        <w:t>Отдохнёт он пусть немножко</w:t>
      </w:r>
      <w:r w:rsidR="0036001B" w:rsidRPr="00360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CCB" w:rsidRDefault="00E40CCB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 мячики погладим</w:t>
      </w:r>
    </w:p>
    <w:p w:rsidR="00E40CCB" w:rsidRDefault="00E40CCB" w:rsidP="00C51D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корзиночку отправим.</w:t>
      </w:r>
    </w:p>
    <w:p w:rsidR="0036001B" w:rsidRPr="00E40CCB" w:rsidRDefault="00E40CCB" w:rsidP="00C51DE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CCB">
        <w:rPr>
          <w:rFonts w:ascii="Times New Roman" w:eastAsia="Times New Roman" w:hAnsi="Times New Roman" w:cs="Times New Roman"/>
          <w:i/>
          <w:sz w:val="28"/>
          <w:szCs w:val="28"/>
        </w:rPr>
        <w:t>(Прощаются с мячиками)</w:t>
      </w:r>
    </w:p>
    <w:p w:rsidR="00E40CCB" w:rsidRDefault="00E40CCB" w:rsidP="00C51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все на прощанья </w:t>
      </w:r>
    </w:p>
    <w:p w:rsidR="00E40CCB" w:rsidRPr="0036001B" w:rsidRDefault="00E40CCB" w:rsidP="00C51D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Громко скажем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свиданье.</w:t>
      </w:r>
    </w:p>
    <w:p w:rsidR="0036001B" w:rsidRDefault="0036001B" w:rsidP="00C51DE8">
      <w:pPr>
        <w:spacing w:line="240" w:lineRule="auto"/>
      </w:pPr>
    </w:p>
    <w:sectPr w:rsidR="0036001B" w:rsidSect="00041C3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80"/>
    <w:rsid w:val="00041C3F"/>
    <w:rsid w:val="0036001B"/>
    <w:rsid w:val="003E4ADA"/>
    <w:rsid w:val="00696BA3"/>
    <w:rsid w:val="006F2DA5"/>
    <w:rsid w:val="0078377E"/>
    <w:rsid w:val="00BE4580"/>
    <w:rsid w:val="00C51DE8"/>
    <w:rsid w:val="00E20943"/>
    <w:rsid w:val="00E4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E"/>
  </w:style>
  <w:style w:type="paragraph" w:styleId="1">
    <w:name w:val="heading 1"/>
    <w:basedOn w:val="a"/>
    <w:link w:val="10"/>
    <w:uiPriority w:val="9"/>
    <w:qFormat/>
    <w:rsid w:val="00BE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E4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E45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580"/>
    <w:rPr>
      <w:b/>
      <w:bCs/>
    </w:rPr>
  </w:style>
  <w:style w:type="character" w:styleId="a5">
    <w:name w:val="Hyperlink"/>
    <w:basedOn w:val="a0"/>
    <w:uiPriority w:val="99"/>
    <w:semiHidden/>
    <w:unhideWhenUsed/>
    <w:rsid w:val="00BE4580"/>
    <w:rPr>
      <w:color w:val="0000FF"/>
      <w:u w:val="single"/>
    </w:rPr>
  </w:style>
  <w:style w:type="character" w:styleId="a6">
    <w:name w:val="Emphasis"/>
    <w:basedOn w:val="a0"/>
    <w:uiPriority w:val="20"/>
    <w:qFormat/>
    <w:rsid w:val="00BE4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2011.com/sportivnoe-razvlechenie-starshaya-gru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2019-11-05T07:10:00Z</dcterms:created>
  <dcterms:modified xsi:type="dcterms:W3CDTF">2019-11-11T06:39:00Z</dcterms:modified>
</cp:coreProperties>
</file>